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BA" w:rsidRPr="001F02BA" w:rsidRDefault="00BE1F91" w:rsidP="00BE1F91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i/>
          <w:sz w:val="40"/>
          <w:szCs w:val="40"/>
        </w:rPr>
      </w:pPr>
      <w:r w:rsidRPr="00BE1F91">
        <w:rPr>
          <w:rFonts w:ascii="BaskervilleOldFace" w:hAnsi="BaskervilleOldFace" w:cs="BaskervilleOldFace"/>
          <w:i/>
          <w:noProof/>
          <w:sz w:val="40"/>
          <w:szCs w:val="40"/>
          <w:lang w:eastAsia="it-IT"/>
        </w:rPr>
        <w:drawing>
          <wp:inline distT="0" distB="0" distL="0" distR="0">
            <wp:extent cx="1152525" cy="1184738"/>
            <wp:effectExtent l="0" t="0" r="0" b="0"/>
            <wp:docPr id="1" name="Immagine 1" descr="http://www.centroippicoleginestre.i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oippicoleginestre.it/image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18" cy="118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9FB">
        <w:rPr>
          <w:rFonts w:ascii="BaskervilleOldFace" w:hAnsi="BaskervilleOldFace" w:cs="BaskervilleOldFace"/>
          <w:i/>
          <w:sz w:val="40"/>
          <w:szCs w:val="40"/>
        </w:rPr>
        <w:t xml:space="preserve">         </w:t>
      </w:r>
      <w:r w:rsidR="001F02BA" w:rsidRPr="00EB4E43">
        <w:rPr>
          <w:rFonts w:ascii="BaskervilleOldFace" w:hAnsi="BaskervilleOldFace" w:cs="BaskervilleOldFace"/>
          <w:b/>
          <w:i/>
          <w:sz w:val="38"/>
          <w:szCs w:val="40"/>
          <w:u w:val="single"/>
        </w:rPr>
        <w:t>CENTRO IPPICO LE GINESTRE</w:t>
      </w:r>
    </w:p>
    <w:p w:rsidR="001F02BA" w:rsidRPr="001F02BA" w:rsidRDefault="00BF7F85" w:rsidP="003816E5">
      <w:pPr>
        <w:autoSpaceDE w:val="0"/>
        <w:autoSpaceDN w:val="0"/>
        <w:adjustRightInd w:val="0"/>
        <w:spacing w:after="0" w:line="240" w:lineRule="auto"/>
        <w:jc w:val="center"/>
        <w:rPr>
          <w:rFonts w:ascii="BaskervilleOldFace" w:hAnsi="BaskervilleOldFace" w:cs="BaskervilleOldFace"/>
          <w:i/>
          <w:sz w:val="40"/>
          <w:szCs w:val="40"/>
        </w:rPr>
      </w:pPr>
      <w:r w:rsidRPr="00EB4E43">
        <w:rPr>
          <w:rFonts w:ascii="BaskervilleOldFace" w:hAnsi="BaskervilleOldFace" w:cs="BaskervilleOldFace"/>
          <w:i/>
          <w:sz w:val="38"/>
          <w:szCs w:val="40"/>
        </w:rPr>
        <w:t>18 Febbraio 2018</w:t>
      </w:r>
    </w:p>
    <w:p w:rsidR="005D198D" w:rsidRPr="001139FB" w:rsidRDefault="004E7AA3" w:rsidP="001F02BA">
      <w:pPr>
        <w:jc w:val="center"/>
        <w:rPr>
          <w:rFonts w:ascii="BaskervilleOldFace" w:hAnsi="BaskervilleOldFace" w:cs="BaskervilleOldFace"/>
          <w:i/>
          <w:sz w:val="30"/>
          <w:szCs w:val="34"/>
        </w:rPr>
      </w:pPr>
      <w:r>
        <w:rPr>
          <w:rFonts w:ascii="BaskervilleOldFace" w:hAnsi="BaskervilleOldFace" w:cs="BaskervilleOldFace"/>
          <w:i/>
          <w:sz w:val="30"/>
          <w:szCs w:val="34"/>
        </w:rPr>
        <w:t xml:space="preserve"> </w:t>
      </w:r>
      <w:r w:rsidR="00BF7F85">
        <w:rPr>
          <w:rFonts w:ascii="BaskervilleOldFace" w:hAnsi="BaskervilleOldFace" w:cs="BaskervilleOldFace"/>
          <w:i/>
          <w:sz w:val="30"/>
          <w:szCs w:val="34"/>
        </w:rPr>
        <w:t>2^ Tappa Circuito Pony</w:t>
      </w:r>
    </w:p>
    <w:p w:rsidR="001F02BA" w:rsidRDefault="001F02BA" w:rsidP="004E7AA3">
      <w:pPr>
        <w:jc w:val="center"/>
        <w:rPr>
          <w:rFonts w:ascii="BaskervilleOldFace" w:hAnsi="BaskervilleOldFace" w:cs="BaskervilleOldFace"/>
          <w:sz w:val="24"/>
          <w:szCs w:val="24"/>
        </w:rPr>
      </w:pPr>
      <w:r>
        <w:rPr>
          <w:rFonts w:ascii="BaskervilleOldFace" w:hAnsi="BaskervilleOldFace" w:cs="BaskervilleOldFace"/>
          <w:sz w:val="24"/>
          <w:szCs w:val="24"/>
        </w:rPr>
        <w:t xml:space="preserve">Via Vittorio Veneto 76 – Bienate di </w:t>
      </w:r>
      <w:proofErr w:type="spellStart"/>
      <w:r>
        <w:rPr>
          <w:rFonts w:ascii="BaskervilleOldFace" w:hAnsi="BaskervilleOldFace" w:cs="BaskervilleOldFace"/>
          <w:sz w:val="24"/>
          <w:szCs w:val="24"/>
        </w:rPr>
        <w:t>Magnago</w:t>
      </w:r>
      <w:proofErr w:type="spellEnd"/>
      <w:r>
        <w:rPr>
          <w:rFonts w:ascii="BaskervilleOldFace" w:hAnsi="BaskervilleOldFace" w:cs="BaskervilleOldFace"/>
          <w:sz w:val="24"/>
          <w:szCs w:val="24"/>
        </w:rPr>
        <w:t xml:space="preserve"> (</w:t>
      </w:r>
      <w:proofErr w:type="spellStart"/>
      <w:r>
        <w:rPr>
          <w:rFonts w:ascii="BaskervilleOldFace" w:hAnsi="BaskervilleOldFace" w:cs="BaskervilleOldFace"/>
          <w:sz w:val="24"/>
          <w:szCs w:val="24"/>
        </w:rPr>
        <w:t>MI</w:t>
      </w:r>
      <w:proofErr w:type="spellEnd"/>
      <w:r>
        <w:rPr>
          <w:rFonts w:ascii="BaskervilleOldFace" w:hAnsi="BaskervilleOldFace" w:cs="BaskervilleOldFace"/>
          <w:sz w:val="24"/>
          <w:szCs w:val="24"/>
        </w:rPr>
        <w:t>)</w:t>
      </w:r>
      <w:r w:rsidR="004E7AA3" w:rsidRPr="004E7AA3">
        <w:rPr>
          <w:rFonts w:ascii="BaskervilleOldFace" w:hAnsi="BaskervilleOldFace" w:cs="BaskervilleOldFace"/>
          <w:sz w:val="24"/>
          <w:szCs w:val="24"/>
        </w:rPr>
        <w:t xml:space="preserve"> </w:t>
      </w:r>
      <w:r w:rsidR="004E7AA3">
        <w:rPr>
          <w:rFonts w:ascii="BaskervilleOldFace" w:hAnsi="BaskervilleOldFace" w:cs="BaskervilleOldFace"/>
          <w:sz w:val="24"/>
          <w:szCs w:val="24"/>
        </w:rPr>
        <w:t xml:space="preserve">Codice asl 038 </w:t>
      </w:r>
      <w:proofErr w:type="spellStart"/>
      <w:r w:rsidR="004E7AA3">
        <w:rPr>
          <w:rFonts w:ascii="BaskervilleOldFace" w:hAnsi="BaskervilleOldFace" w:cs="BaskervilleOldFace"/>
          <w:sz w:val="24"/>
          <w:szCs w:val="24"/>
        </w:rPr>
        <w:t>MI</w:t>
      </w:r>
      <w:proofErr w:type="spellEnd"/>
      <w:r w:rsidR="004E7AA3">
        <w:rPr>
          <w:rFonts w:ascii="BaskervilleOldFace" w:hAnsi="BaskervilleOldFace" w:cs="BaskervilleOldFace"/>
          <w:sz w:val="24"/>
          <w:szCs w:val="24"/>
        </w:rPr>
        <w:t xml:space="preserve"> 007</w:t>
      </w:r>
    </w:p>
    <w:p w:rsidR="004E7AA3" w:rsidRDefault="004E7AA3" w:rsidP="004E7AA3">
      <w:pPr>
        <w:jc w:val="center"/>
        <w:rPr>
          <w:rFonts w:ascii="BaskervilleOldFace" w:hAnsi="BaskervilleOldFace" w:cs="BaskervilleOldFace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794"/>
        <w:gridCol w:w="7572"/>
      </w:tblGrid>
      <w:tr w:rsidR="002E4445" w:rsidTr="00B31CAE">
        <w:tc>
          <w:tcPr>
            <w:tcW w:w="11366" w:type="dxa"/>
            <w:gridSpan w:val="2"/>
          </w:tcPr>
          <w:p w:rsidR="002E4445" w:rsidRDefault="005B5486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DOMENICA 18 FEBBRAIO</w:t>
            </w:r>
          </w:p>
        </w:tc>
      </w:tr>
      <w:tr w:rsidR="002E4445" w:rsidTr="002E4445">
        <w:tc>
          <w:tcPr>
            <w:tcW w:w="3794" w:type="dxa"/>
          </w:tcPr>
          <w:p w:rsidR="003816E5" w:rsidRDefault="003816E5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  <w:p w:rsidR="002E4445" w:rsidRDefault="004B1097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ORE 08.00</w:t>
            </w:r>
            <w:r w:rsidR="00196989">
              <w:rPr>
                <w:rFonts w:ascii="BaskervilleOldFace" w:hAnsi="BaskervilleOldFace" w:cs="BaskervilleOldFace"/>
                <w:sz w:val="24"/>
                <w:szCs w:val="24"/>
              </w:rPr>
              <w:t xml:space="preserve"> </w:t>
            </w:r>
          </w:p>
        </w:tc>
        <w:tc>
          <w:tcPr>
            <w:tcW w:w="7572" w:type="dxa"/>
          </w:tcPr>
          <w:p w:rsidR="003816E5" w:rsidRDefault="003816E5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  <w:p w:rsidR="002E4445" w:rsidRDefault="005B5486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BP70 PRECISIONE</w:t>
            </w:r>
            <w:r w:rsidR="00E447EC">
              <w:rPr>
                <w:rFonts w:ascii="BaskervilleOldFace" w:hAnsi="BaskervilleOldFace" w:cs="BaskervilleOldFace"/>
                <w:sz w:val="24"/>
                <w:szCs w:val="24"/>
              </w:rPr>
              <w:t xml:space="preserve"> </w:t>
            </w:r>
          </w:p>
        </w:tc>
      </w:tr>
      <w:tr w:rsidR="002E4445" w:rsidTr="002E4445">
        <w:tc>
          <w:tcPr>
            <w:tcW w:w="3794" w:type="dxa"/>
          </w:tcPr>
          <w:p w:rsidR="002E4445" w:rsidRDefault="002E4445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  <w:p w:rsidR="003816E5" w:rsidRDefault="004B1097" w:rsidP="003816E5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C.A. ORE 09.45</w:t>
            </w:r>
            <w:r w:rsidR="003816E5">
              <w:rPr>
                <w:rFonts w:ascii="BaskervilleOldFace" w:hAnsi="BaskervilleOldFace" w:cs="BaskervilleOldFace"/>
                <w:sz w:val="24"/>
                <w:szCs w:val="24"/>
              </w:rPr>
              <w:t xml:space="preserve"> </w:t>
            </w:r>
          </w:p>
        </w:tc>
        <w:tc>
          <w:tcPr>
            <w:tcW w:w="7572" w:type="dxa"/>
          </w:tcPr>
          <w:p w:rsidR="003816E5" w:rsidRDefault="003816E5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  <w:p w:rsidR="002E4445" w:rsidRDefault="005B5486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LPB80 TEMPO/STILE</w:t>
            </w:r>
            <w:r w:rsidR="00E447EC">
              <w:rPr>
                <w:rFonts w:ascii="BaskervilleOldFace" w:hAnsi="BaskervilleOldFace" w:cs="BaskervilleOldFace"/>
                <w:sz w:val="24"/>
                <w:szCs w:val="24"/>
              </w:rPr>
              <w:t xml:space="preserve"> </w:t>
            </w:r>
          </w:p>
        </w:tc>
      </w:tr>
      <w:tr w:rsidR="002E4445" w:rsidTr="002E4445">
        <w:tc>
          <w:tcPr>
            <w:tcW w:w="3794" w:type="dxa"/>
          </w:tcPr>
          <w:p w:rsidR="002E4445" w:rsidRDefault="002E4445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  <w:p w:rsidR="003816E5" w:rsidRDefault="003816E5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 xml:space="preserve">C.A. ORE </w:t>
            </w:r>
            <w:r w:rsidR="00122F6C">
              <w:rPr>
                <w:rFonts w:ascii="BaskervilleOldFace" w:hAnsi="BaskervilleOldFace" w:cs="BaskervilleOldFace"/>
                <w:sz w:val="24"/>
                <w:szCs w:val="24"/>
              </w:rPr>
              <w:t>12.35</w:t>
            </w:r>
            <w:r w:rsidR="00196989">
              <w:rPr>
                <w:rFonts w:ascii="BaskervilleOldFace" w:hAnsi="BaskervilleOldFace" w:cs="BaskervilleOldFace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572" w:type="dxa"/>
          </w:tcPr>
          <w:p w:rsidR="003816E5" w:rsidRDefault="003816E5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  <w:p w:rsidR="002E4445" w:rsidRDefault="005B5486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BP90 BARR CONSECUTIVO 10.2</w:t>
            </w:r>
          </w:p>
        </w:tc>
      </w:tr>
      <w:tr w:rsidR="002E4445" w:rsidTr="002E4445">
        <w:tc>
          <w:tcPr>
            <w:tcW w:w="3794" w:type="dxa"/>
          </w:tcPr>
          <w:p w:rsidR="002E4445" w:rsidRDefault="002E4445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  <w:p w:rsidR="003816E5" w:rsidRDefault="00C22017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C.A. ORE 15.15</w:t>
            </w:r>
            <w:r w:rsidR="003816E5">
              <w:rPr>
                <w:rFonts w:ascii="BaskervilleOldFace" w:hAnsi="BaskervilleOldFace" w:cs="BaskervilleOldFace"/>
                <w:sz w:val="24"/>
                <w:szCs w:val="24"/>
              </w:rPr>
              <w:t xml:space="preserve"> </w:t>
            </w:r>
          </w:p>
        </w:tc>
        <w:tc>
          <w:tcPr>
            <w:tcW w:w="7572" w:type="dxa"/>
          </w:tcPr>
          <w:p w:rsidR="003816E5" w:rsidRDefault="003816E5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  <w:p w:rsidR="002E4445" w:rsidRDefault="005B5486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BP100 FASI CONSECUTIVE 19.2</w:t>
            </w:r>
          </w:p>
        </w:tc>
      </w:tr>
      <w:tr w:rsidR="002E4445" w:rsidTr="002E4445">
        <w:tc>
          <w:tcPr>
            <w:tcW w:w="3794" w:type="dxa"/>
          </w:tcPr>
          <w:p w:rsidR="002E4445" w:rsidRDefault="002E4445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  <w:p w:rsidR="003816E5" w:rsidRDefault="00C22017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C.A. ORE 16.40</w:t>
            </w:r>
            <w:r w:rsidR="003816E5">
              <w:rPr>
                <w:rFonts w:ascii="BaskervilleOldFace" w:hAnsi="BaskervilleOldFace" w:cs="BaskervilleOldFace"/>
                <w:sz w:val="24"/>
                <w:szCs w:val="24"/>
              </w:rPr>
              <w:t xml:space="preserve"> </w:t>
            </w:r>
          </w:p>
        </w:tc>
        <w:tc>
          <w:tcPr>
            <w:tcW w:w="7572" w:type="dxa"/>
          </w:tcPr>
          <w:p w:rsidR="003816E5" w:rsidRDefault="003816E5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  <w:p w:rsidR="002E4445" w:rsidRDefault="005B5486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BP105 BARR CONSECUTIVO 10.2</w:t>
            </w:r>
          </w:p>
        </w:tc>
      </w:tr>
      <w:tr w:rsidR="005B5486" w:rsidTr="002E4445">
        <w:tc>
          <w:tcPr>
            <w:tcW w:w="3794" w:type="dxa"/>
          </w:tcPr>
          <w:p w:rsidR="005B5486" w:rsidRDefault="005B5486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  <w:p w:rsidR="003816E5" w:rsidRDefault="00C22017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C.A. ORE 17.40</w:t>
            </w:r>
            <w:r w:rsidR="003816E5">
              <w:rPr>
                <w:rFonts w:ascii="BaskervilleOldFace" w:hAnsi="BaskervilleOldFace" w:cs="BaskervilleOldFace"/>
                <w:sz w:val="24"/>
                <w:szCs w:val="24"/>
              </w:rPr>
              <w:t xml:space="preserve"> </w:t>
            </w:r>
          </w:p>
        </w:tc>
        <w:tc>
          <w:tcPr>
            <w:tcW w:w="7572" w:type="dxa"/>
          </w:tcPr>
          <w:p w:rsidR="003816E5" w:rsidRDefault="003816E5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  <w:p w:rsidR="005B5486" w:rsidRDefault="005B5486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BP110 BARR CONSECUTIVO 10.2</w:t>
            </w:r>
          </w:p>
        </w:tc>
      </w:tr>
      <w:tr w:rsidR="005B5486" w:rsidTr="002E4445">
        <w:tc>
          <w:tcPr>
            <w:tcW w:w="3794" w:type="dxa"/>
          </w:tcPr>
          <w:p w:rsidR="005B5486" w:rsidRDefault="005B5486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  <w:p w:rsidR="003816E5" w:rsidRDefault="00C22017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C.A. ORE 18.30</w:t>
            </w:r>
            <w:r w:rsidR="003816E5">
              <w:rPr>
                <w:rFonts w:ascii="BaskervilleOldFace" w:hAnsi="BaskervilleOldFace" w:cs="BaskervilleOldFace"/>
                <w:sz w:val="24"/>
                <w:szCs w:val="24"/>
              </w:rPr>
              <w:t xml:space="preserve"> </w:t>
            </w:r>
          </w:p>
        </w:tc>
        <w:tc>
          <w:tcPr>
            <w:tcW w:w="7572" w:type="dxa"/>
          </w:tcPr>
          <w:p w:rsidR="003816E5" w:rsidRDefault="003816E5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  <w:p w:rsidR="005B5486" w:rsidRDefault="005B5486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CP115 TEMPO/STILE</w:t>
            </w:r>
          </w:p>
        </w:tc>
      </w:tr>
      <w:tr w:rsidR="005B5486" w:rsidTr="002E4445">
        <w:tc>
          <w:tcPr>
            <w:tcW w:w="3794" w:type="dxa"/>
          </w:tcPr>
          <w:p w:rsidR="005B5486" w:rsidRDefault="005B5486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  <w:p w:rsidR="003816E5" w:rsidRDefault="003816E5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 xml:space="preserve">C.A. ORE 19.00 </w:t>
            </w:r>
          </w:p>
        </w:tc>
        <w:tc>
          <w:tcPr>
            <w:tcW w:w="7572" w:type="dxa"/>
          </w:tcPr>
          <w:p w:rsidR="003816E5" w:rsidRDefault="003816E5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  <w:p w:rsidR="005B5486" w:rsidRDefault="005B5486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CP120 TEMPO</w:t>
            </w:r>
          </w:p>
        </w:tc>
      </w:tr>
    </w:tbl>
    <w:p w:rsidR="003816E5" w:rsidRDefault="003816E5" w:rsidP="00EB4E43">
      <w:pPr>
        <w:tabs>
          <w:tab w:val="left" w:pos="426"/>
        </w:tabs>
        <w:spacing w:after="240"/>
        <w:jc w:val="both"/>
        <w:rPr>
          <w:b/>
          <w:bCs/>
          <w:color w:val="FF0000"/>
          <w:szCs w:val="24"/>
        </w:rPr>
      </w:pPr>
    </w:p>
    <w:p w:rsidR="00EB4E43" w:rsidRPr="00EB4E43" w:rsidRDefault="00EB4E43" w:rsidP="00EB4E43">
      <w:pPr>
        <w:tabs>
          <w:tab w:val="left" w:pos="426"/>
        </w:tabs>
        <w:spacing w:after="240"/>
        <w:jc w:val="both"/>
        <w:rPr>
          <w:b/>
          <w:bCs/>
          <w:color w:val="FF0000"/>
          <w:szCs w:val="24"/>
        </w:rPr>
      </w:pPr>
      <w:r w:rsidRPr="00EB4E43">
        <w:rPr>
          <w:b/>
          <w:bCs/>
          <w:color w:val="FF0000"/>
          <w:szCs w:val="24"/>
        </w:rPr>
        <w:t>A PARTIRE DALLA DATA DEL 1 FEBBRAIO 2018 SI APPLICANO LE SEGUENTI LIMITAZIONI</w:t>
      </w:r>
      <w:r w:rsidR="004469EE">
        <w:rPr>
          <w:b/>
          <w:bCs/>
          <w:color w:val="FF0000"/>
          <w:szCs w:val="24"/>
        </w:rPr>
        <w:t xml:space="preserve"> ( x tappa pony ) </w:t>
      </w:r>
      <w:r w:rsidRPr="00EB4E43">
        <w:rPr>
          <w:b/>
          <w:bCs/>
          <w:color w:val="FF0000"/>
          <w:szCs w:val="24"/>
        </w:rPr>
        <w:t>:</w:t>
      </w:r>
    </w:p>
    <w:p w:rsidR="00EB4E43" w:rsidRPr="00EB4E43" w:rsidRDefault="00EB4E43" w:rsidP="00EB4E43">
      <w:pPr>
        <w:numPr>
          <w:ilvl w:val="0"/>
          <w:numId w:val="1"/>
        </w:numPr>
        <w:tabs>
          <w:tab w:val="left" w:pos="426"/>
        </w:tabs>
        <w:spacing w:after="240" w:line="240" w:lineRule="auto"/>
        <w:ind w:left="426" w:hanging="284"/>
        <w:jc w:val="both"/>
        <w:rPr>
          <w:b/>
          <w:bCs/>
          <w:color w:val="FF0000"/>
          <w:szCs w:val="24"/>
        </w:rPr>
      </w:pPr>
      <w:r w:rsidRPr="00EB4E43">
        <w:rPr>
          <w:b/>
          <w:bCs/>
          <w:color w:val="FF0000"/>
          <w:szCs w:val="24"/>
        </w:rPr>
        <w:t>Cat. cm. 80 non saranno ammessi binomi che abbiano portato a termine (negli ultimi 12 mesi) percorsi di altezza pari o superiore a cm. 100;</w:t>
      </w:r>
    </w:p>
    <w:p w:rsidR="00EB4E43" w:rsidRPr="00EB4E43" w:rsidRDefault="00EB4E43" w:rsidP="00EB4E43">
      <w:pPr>
        <w:numPr>
          <w:ilvl w:val="0"/>
          <w:numId w:val="1"/>
        </w:numPr>
        <w:tabs>
          <w:tab w:val="left" w:pos="426"/>
        </w:tabs>
        <w:spacing w:after="240" w:line="240" w:lineRule="auto"/>
        <w:ind w:left="426" w:hanging="284"/>
        <w:jc w:val="both"/>
        <w:rPr>
          <w:b/>
          <w:bCs/>
          <w:color w:val="FF0000"/>
          <w:szCs w:val="24"/>
        </w:rPr>
      </w:pPr>
      <w:r w:rsidRPr="00EB4E43">
        <w:rPr>
          <w:b/>
          <w:bCs/>
          <w:color w:val="FF0000"/>
          <w:szCs w:val="24"/>
        </w:rPr>
        <w:t>Cat. cm. 90 non saranno ammessi binomi che abbiano portato a termine (negli ultimi 12 mesi) percorsi di altezza pari o superiore a cm. 110;</w:t>
      </w:r>
    </w:p>
    <w:p w:rsidR="00EB4E43" w:rsidRDefault="00EB4E43" w:rsidP="00EB4E43">
      <w:pPr>
        <w:numPr>
          <w:ilvl w:val="0"/>
          <w:numId w:val="1"/>
        </w:numPr>
        <w:tabs>
          <w:tab w:val="left" w:pos="426"/>
        </w:tabs>
        <w:spacing w:after="240" w:line="240" w:lineRule="auto"/>
        <w:ind w:left="426" w:hanging="284"/>
        <w:jc w:val="both"/>
        <w:rPr>
          <w:b/>
          <w:bCs/>
          <w:color w:val="FF0000"/>
          <w:szCs w:val="24"/>
        </w:rPr>
      </w:pPr>
      <w:r w:rsidRPr="00EB4E43">
        <w:rPr>
          <w:b/>
          <w:bCs/>
          <w:color w:val="FF0000"/>
          <w:szCs w:val="24"/>
        </w:rPr>
        <w:t>Cat. cm. 100 non saranno ammessi binomi che abbiano portato a termine (negli ultimi 12 mesi) percorsi di altezza pari o superiore a cm. 115;</w:t>
      </w:r>
    </w:p>
    <w:p w:rsidR="002E4445" w:rsidRPr="003816E5" w:rsidRDefault="00EB4E43" w:rsidP="00EB4E43">
      <w:pPr>
        <w:numPr>
          <w:ilvl w:val="0"/>
          <w:numId w:val="1"/>
        </w:numPr>
        <w:tabs>
          <w:tab w:val="left" w:pos="426"/>
        </w:tabs>
        <w:spacing w:after="240" w:line="240" w:lineRule="auto"/>
        <w:ind w:left="426" w:hanging="284"/>
        <w:jc w:val="both"/>
        <w:rPr>
          <w:b/>
          <w:bCs/>
          <w:color w:val="FF0000"/>
          <w:szCs w:val="24"/>
        </w:rPr>
      </w:pPr>
      <w:r w:rsidRPr="00EB4E43">
        <w:rPr>
          <w:b/>
          <w:bCs/>
          <w:color w:val="FF0000"/>
          <w:szCs w:val="24"/>
        </w:rPr>
        <w:t>Cat. cm. 115 non saranno ammessi binomi che abbiano portato a termine (negli ultimi 12 mesi) percorsi di altezza pari o superiore a cm. 125</w:t>
      </w:r>
      <w:r w:rsidRPr="00EB4E43">
        <w:rPr>
          <w:b/>
          <w:bCs/>
          <w:color w:val="FF0000"/>
          <w:sz w:val="24"/>
          <w:szCs w:val="24"/>
        </w:rPr>
        <w:t>.</w:t>
      </w:r>
    </w:p>
    <w:p w:rsidR="003816E5" w:rsidRPr="00EB4E43" w:rsidRDefault="003816E5" w:rsidP="003816E5">
      <w:pPr>
        <w:tabs>
          <w:tab w:val="left" w:pos="426"/>
        </w:tabs>
        <w:spacing w:after="240" w:line="240" w:lineRule="auto"/>
        <w:jc w:val="both"/>
        <w:rPr>
          <w:b/>
          <w:bCs/>
          <w:color w:val="FF0000"/>
          <w:szCs w:val="24"/>
        </w:rPr>
      </w:pPr>
    </w:p>
    <w:p w:rsidR="00E80214" w:rsidRDefault="002E4445" w:rsidP="00E80214">
      <w:pPr>
        <w:jc w:val="center"/>
        <w:rPr>
          <w:rFonts w:ascii="BaskervilleOldFace" w:hAnsi="BaskervilleOldFace" w:cs="BaskervilleOldFace"/>
          <w:sz w:val="24"/>
          <w:szCs w:val="24"/>
        </w:rPr>
      </w:pPr>
      <w:r>
        <w:rPr>
          <w:rFonts w:ascii="BaskervilleOldFace" w:hAnsi="BaskervilleOldFace" w:cs="BaskervilleOldFace"/>
          <w:sz w:val="24"/>
          <w:szCs w:val="24"/>
        </w:rPr>
        <w:t xml:space="preserve">Ordini di partenza sul sito </w:t>
      </w:r>
      <w:hyperlink r:id="rId7" w:history="1">
        <w:r w:rsidRPr="00462AE1">
          <w:rPr>
            <w:rStyle w:val="Collegamentoipertestuale"/>
            <w:rFonts w:ascii="BaskervilleOldFace" w:hAnsi="BaskervilleOldFace" w:cs="BaskervilleOldFace"/>
            <w:sz w:val="24"/>
            <w:szCs w:val="24"/>
          </w:rPr>
          <w:t>www.equiresults.com</w:t>
        </w:r>
      </w:hyperlink>
      <w:r>
        <w:rPr>
          <w:rFonts w:ascii="BaskervilleOldFace" w:hAnsi="BaskervilleOldFace" w:cs="BaskervilleOldFace"/>
          <w:sz w:val="24"/>
          <w:szCs w:val="24"/>
        </w:rPr>
        <w:tab/>
      </w:r>
      <w:hyperlink r:id="rId8" w:history="1">
        <w:r w:rsidRPr="00462AE1">
          <w:rPr>
            <w:rStyle w:val="Collegamentoipertestuale"/>
            <w:rFonts w:ascii="BaskervilleOldFace" w:hAnsi="BaskervilleOldFace" w:cs="BaskervilleOldFace"/>
            <w:sz w:val="24"/>
            <w:szCs w:val="24"/>
          </w:rPr>
          <w:t>www.centroippicoleginestre.it</w:t>
        </w:r>
      </w:hyperlink>
      <w:r>
        <w:rPr>
          <w:rFonts w:ascii="BaskervilleOldFace" w:hAnsi="BaskervilleOldFace" w:cs="BaskervilleOldFace"/>
          <w:sz w:val="24"/>
          <w:szCs w:val="24"/>
        </w:rPr>
        <w:tab/>
      </w:r>
      <w:hyperlink r:id="rId9" w:history="1">
        <w:r w:rsidR="00F41A33" w:rsidRPr="00A972E0">
          <w:rPr>
            <w:rStyle w:val="Collegamentoipertestuale"/>
            <w:rFonts w:ascii="BaskervilleOldFace" w:hAnsi="BaskervilleOldFace" w:cs="BaskervilleOldFace"/>
            <w:sz w:val="24"/>
            <w:szCs w:val="24"/>
          </w:rPr>
          <w:t>www.hmk.it</w:t>
        </w:r>
      </w:hyperlink>
      <w:r w:rsidR="00F41A33">
        <w:rPr>
          <w:rFonts w:ascii="BaskervilleOldFace" w:hAnsi="BaskervilleOldFace" w:cs="BaskervilleOldFace"/>
          <w:sz w:val="24"/>
          <w:szCs w:val="24"/>
        </w:rPr>
        <w:tab/>
      </w:r>
    </w:p>
    <w:p w:rsidR="002E4445" w:rsidRPr="001139FB" w:rsidRDefault="002E4445" w:rsidP="00E80214">
      <w:pPr>
        <w:jc w:val="center"/>
        <w:rPr>
          <w:rFonts w:ascii="BaskervilleOldFace" w:hAnsi="BaskervilleOldFace" w:cs="BaskervilleOldFace"/>
          <w:sz w:val="24"/>
          <w:szCs w:val="24"/>
        </w:rPr>
      </w:pPr>
      <w:r>
        <w:rPr>
          <w:rFonts w:ascii="BaskervilleOldFace" w:hAnsi="BaskervilleOldFace" w:cs="BaskervilleOldFace"/>
          <w:sz w:val="24"/>
          <w:szCs w:val="24"/>
        </w:rPr>
        <w:t xml:space="preserve">Segreteria Daniela Tonali 3477771867 email: </w:t>
      </w:r>
      <w:hyperlink r:id="rId10" w:history="1">
        <w:r w:rsidRPr="00462AE1">
          <w:rPr>
            <w:rStyle w:val="Collegamentoipertestuale"/>
            <w:rFonts w:ascii="BaskervilleOldFace" w:hAnsi="BaskervilleOldFace" w:cs="BaskervilleOldFace"/>
            <w:sz w:val="24"/>
            <w:szCs w:val="24"/>
          </w:rPr>
          <w:t>danielatonali@tin.it</w:t>
        </w:r>
      </w:hyperlink>
      <w:r>
        <w:rPr>
          <w:rFonts w:ascii="BaskervilleOldFace" w:hAnsi="BaskervilleOldFace" w:cs="BaskervilleOldFace"/>
          <w:sz w:val="24"/>
          <w:szCs w:val="24"/>
        </w:rPr>
        <w:tab/>
      </w:r>
    </w:p>
    <w:sectPr w:rsidR="002E4445" w:rsidRPr="001139FB" w:rsidSect="00EB4E43">
      <w:pgSz w:w="11906" w:h="16838" w:code="10"/>
      <w:pgMar w:top="227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OldFa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24364"/>
    <w:multiLevelType w:val="hybridMultilevel"/>
    <w:tmpl w:val="4DF40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F02BA"/>
    <w:rsid w:val="00025D7B"/>
    <w:rsid w:val="000C75CB"/>
    <w:rsid w:val="000D145F"/>
    <w:rsid w:val="001139FB"/>
    <w:rsid w:val="00122F6C"/>
    <w:rsid w:val="00166C69"/>
    <w:rsid w:val="00190EA3"/>
    <w:rsid w:val="00196989"/>
    <w:rsid w:val="001F02BA"/>
    <w:rsid w:val="002E4445"/>
    <w:rsid w:val="002F66F3"/>
    <w:rsid w:val="003816E5"/>
    <w:rsid w:val="004469EE"/>
    <w:rsid w:val="004B1097"/>
    <w:rsid w:val="004E7AA3"/>
    <w:rsid w:val="00564A7D"/>
    <w:rsid w:val="00596FCF"/>
    <w:rsid w:val="005B5486"/>
    <w:rsid w:val="005D198D"/>
    <w:rsid w:val="005E4840"/>
    <w:rsid w:val="0065105D"/>
    <w:rsid w:val="006E37A4"/>
    <w:rsid w:val="006F1CD3"/>
    <w:rsid w:val="007524A7"/>
    <w:rsid w:val="0075722D"/>
    <w:rsid w:val="007B56AF"/>
    <w:rsid w:val="007C1732"/>
    <w:rsid w:val="007E51BD"/>
    <w:rsid w:val="00923371"/>
    <w:rsid w:val="009A1BAF"/>
    <w:rsid w:val="009B7B6D"/>
    <w:rsid w:val="00A84055"/>
    <w:rsid w:val="00B80B9B"/>
    <w:rsid w:val="00BB403C"/>
    <w:rsid w:val="00BE1F91"/>
    <w:rsid w:val="00BF7F85"/>
    <w:rsid w:val="00C22017"/>
    <w:rsid w:val="00C24A78"/>
    <w:rsid w:val="00CB56FA"/>
    <w:rsid w:val="00CB7C54"/>
    <w:rsid w:val="00E447EC"/>
    <w:rsid w:val="00E77C55"/>
    <w:rsid w:val="00E80214"/>
    <w:rsid w:val="00EB4E43"/>
    <w:rsid w:val="00EC5592"/>
    <w:rsid w:val="00ED6080"/>
    <w:rsid w:val="00EE6B62"/>
    <w:rsid w:val="00F41A33"/>
    <w:rsid w:val="00F727A5"/>
    <w:rsid w:val="00F869F2"/>
    <w:rsid w:val="00FB2675"/>
    <w:rsid w:val="00FE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9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0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1F9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ippicoleginestre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equiresults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ielatonali@tin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mk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E0D59-6828-4F2D-9666-20A1CA9F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Titti</dc:creator>
  <cp:lastModifiedBy>Daniela</cp:lastModifiedBy>
  <cp:revision>28</cp:revision>
  <cp:lastPrinted>2018-02-16T08:04:00Z</cp:lastPrinted>
  <dcterms:created xsi:type="dcterms:W3CDTF">2016-06-07T09:38:00Z</dcterms:created>
  <dcterms:modified xsi:type="dcterms:W3CDTF">2018-02-16T08:04:00Z</dcterms:modified>
</cp:coreProperties>
</file>